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BE2F6E" w:rsidP="00D705F1">
      <w:pPr>
        <w:jc w:val="center"/>
        <w:rPr>
          <w:b/>
          <w:bCs/>
        </w:rPr>
      </w:pPr>
      <w:r>
        <w:rPr>
          <w:b/>
          <w:bCs/>
        </w:rPr>
        <w:t>January 18</w:t>
      </w:r>
      <w:r w:rsidR="00F12252">
        <w:rPr>
          <w:b/>
          <w:bCs/>
        </w:rPr>
        <w:t>,</w:t>
      </w:r>
      <w:r w:rsidR="003B657E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B47123" w:rsidRPr="007302B2" w:rsidRDefault="00BE2F6E" w:rsidP="007302B2">
      <w:pPr>
        <w:spacing w:line="259" w:lineRule="auto"/>
        <w:contextualSpacing/>
        <w:rPr>
          <w:b/>
          <w:bCs/>
        </w:rPr>
      </w:pPr>
      <w:r w:rsidRPr="007302B2">
        <w:rPr>
          <w:b/>
          <w:bCs/>
        </w:rPr>
        <w:t xml:space="preserve"> </w:t>
      </w:r>
    </w:p>
    <w:p w:rsidR="007302B2" w:rsidRDefault="007302B2" w:rsidP="007302B2">
      <w:pPr>
        <w:rPr>
          <w:bCs/>
        </w:rPr>
      </w:pPr>
      <w:r>
        <w:rPr>
          <w:bCs/>
        </w:rPr>
        <w:t xml:space="preserve">        2.          PUBLIC HEARING FOR A CDBG INFRASTRUCTURE GRANT APPLICATION </w:t>
      </w:r>
    </w:p>
    <w:p w:rsidR="007302B2" w:rsidRDefault="007302B2" w:rsidP="007302B2">
      <w:pPr>
        <w:rPr>
          <w:bCs/>
        </w:rPr>
      </w:pPr>
      <w:r>
        <w:rPr>
          <w:bCs/>
        </w:rPr>
        <w:t xml:space="preserve">                     FOR $990,000 IN SUPPORT OF A 6.4 MILLION DOLLAR UPGRADE AT THE </w:t>
      </w:r>
    </w:p>
    <w:p w:rsidR="002533EA" w:rsidRDefault="007302B2" w:rsidP="007302B2">
      <w:pPr>
        <w:rPr>
          <w:bCs/>
        </w:rPr>
      </w:pPr>
      <w:r>
        <w:rPr>
          <w:bCs/>
        </w:rPr>
        <w:t xml:space="preserve">                     EAGLE LAKE WATER AND SEWER DISTRICT</w:t>
      </w:r>
    </w:p>
    <w:p w:rsidR="000B6562" w:rsidRDefault="000B6562" w:rsidP="000B6562">
      <w:pPr>
        <w:ind w:left="1170"/>
        <w:rPr>
          <w:bCs/>
        </w:rPr>
      </w:pPr>
    </w:p>
    <w:p w:rsidR="007302B2" w:rsidRDefault="007302B2" w:rsidP="007302B2">
      <w:pPr>
        <w:rPr>
          <w:bCs/>
        </w:rPr>
      </w:pPr>
      <w:r>
        <w:rPr>
          <w:bCs/>
        </w:rPr>
        <w:t xml:space="preserve">         3.         PUBLIC HEARING FOR AN APPLICATION FOR AROOSTOOK COUNTY A.R.P.A. </w:t>
      </w:r>
    </w:p>
    <w:p w:rsidR="007302B2" w:rsidRDefault="007302B2" w:rsidP="007302B2">
      <w:pPr>
        <w:rPr>
          <w:bCs/>
        </w:rPr>
      </w:pPr>
      <w:r>
        <w:rPr>
          <w:bCs/>
        </w:rPr>
        <w:t xml:space="preserve">                     FUNDS TOTALLING $300,000 IN SUPPORT OF EAGLE LAKE WATER AND </w:t>
      </w:r>
    </w:p>
    <w:p w:rsidR="003577EC" w:rsidRDefault="007302B2" w:rsidP="007302B2">
      <w:pPr>
        <w:rPr>
          <w:bCs/>
        </w:rPr>
      </w:pPr>
      <w:r>
        <w:rPr>
          <w:bCs/>
        </w:rPr>
        <w:t xml:space="preserve">                     SEWER DISTRICT’S $6.4 MILLION DOLLAR UPGRADE</w:t>
      </w:r>
      <w:r w:rsidRPr="00DC20AC">
        <w:rPr>
          <w:bCs/>
        </w:rPr>
        <w:t xml:space="preserve">    </w:t>
      </w:r>
    </w:p>
    <w:p w:rsidR="000B6562" w:rsidRDefault="000B6562" w:rsidP="000B6562">
      <w:pPr>
        <w:ind w:left="1170"/>
        <w:rPr>
          <w:bCs/>
        </w:rPr>
      </w:pPr>
    </w:p>
    <w:p w:rsidR="007302B2" w:rsidRDefault="007302B2" w:rsidP="007302B2">
      <w:pPr>
        <w:rPr>
          <w:bCs/>
        </w:rPr>
      </w:pPr>
      <w:r>
        <w:rPr>
          <w:bCs/>
        </w:rPr>
        <w:t xml:space="preserve">          4. </w:t>
      </w:r>
      <w:r w:rsidR="003577EC">
        <w:rPr>
          <w:bCs/>
        </w:rPr>
        <w:t xml:space="preserve">   </w:t>
      </w:r>
      <w:r>
        <w:rPr>
          <w:bCs/>
        </w:rPr>
        <w:t xml:space="preserve">    PUBLIC HEARING FOR AN APPLICATION FOR AROOSTOOK COUNTY A.R.P.A. </w:t>
      </w:r>
    </w:p>
    <w:p w:rsidR="007302B2" w:rsidRDefault="007302B2" w:rsidP="007302B2">
      <w:pPr>
        <w:rPr>
          <w:bCs/>
        </w:rPr>
      </w:pPr>
      <w:r>
        <w:rPr>
          <w:bCs/>
        </w:rPr>
        <w:t xml:space="preserve">                     FUNDS TOTALLING $15,000 IN SUPPORT OF UPGRADING MEMORIAL PARK </w:t>
      </w:r>
    </w:p>
    <w:p w:rsidR="007302B2" w:rsidRDefault="007302B2" w:rsidP="007302B2">
      <w:pPr>
        <w:rPr>
          <w:bCs/>
        </w:rPr>
      </w:pPr>
      <w:r>
        <w:rPr>
          <w:bCs/>
        </w:rPr>
        <w:t xml:space="preserve">                     AND MONUMENT RESTORATION</w:t>
      </w:r>
      <w:r w:rsidRPr="00DC20AC">
        <w:rPr>
          <w:bCs/>
        </w:rPr>
        <w:t xml:space="preserve"> </w:t>
      </w:r>
    </w:p>
    <w:p w:rsidR="00483C1F" w:rsidRDefault="00483C1F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</w:t>
      </w:r>
      <w:r w:rsidR="007302B2">
        <w:rPr>
          <w:bCs/>
        </w:rPr>
        <w:t xml:space="preserve">    5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 </w:t>
      </w:r>
      <w:r w:rsidR="00483C1F" w:rsidRPr="00E87402">
        <w:t>TOWN MANAGER’S REPORT</w:t>
      </w:r>
    </w:p>
    <w:p w:rsidR="00483C1F" w:rsidRPr="00E87402" w:rsidRDefault="007302B2" w:rsidP="00483C1F">
      <w:pPr>
        <w:pStyle w:val="ListParagraph"/>
        <w:spacing w:line="259" w:lineRule="auto"/>
        <w:contextualSpacing/>
      </w:pPr>
      <w:r>
        <w:t xml:space="preserve">        </w:t>
      </w:r>
      <w:r w:rsidR="00483C1F" w:rsidRPr="00E87402">
        <w:t>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7302B2">
        <w:rPr>
          <w:bCs/>
        </w:rPr>
        <w:t>6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3F35E3">
        <w:t>December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3F35E3">
        <w:t>iew monthly financials for December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7302B2" w:rsidP="00483C1F">
      <w:pPr>
        <w:ind w:left="480"/>
        <w:rPr>
          <w:b/>
          <w:bCs/>
        </w:rPr>
      </w:pPr>
      <w:r>
        <w:rPr>
          <w:bCs/>
        </w:rPr>
        <w:t>7</w:t>
      </w:r>
      <w:r w:rsidR="00483C1F">
        <w:rPr>
          <w:bCs/>
        </w:rPr>
        <w:t>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Default="007302B2" w:rsidP="00F3227D">
      <w:pPr>
        <w:ind w:left="480"/>
      </w:pPr>
      <w:r>
        <w:t>8</w:t>
      </w:r>
      <w:r w:rsidR="005026D7">
        <w:t xml:space="preserve">.   </w:t>
      </w:r>
      <w:r w:rsidR="00483C1F">
        <w:t xml:space="preserve">      </w:t>
      </w:r>
      <w:r w:rsidR="00483C1F" w:rsidRPr="00E87402">
        <w:t>REVIEW AND ACCEPT MINUTES:</w:t>
      </w:r>
    </w:p>
    <w:p w:rsidR="00483C1F" w:rsidRDefault="00483C1F" w:rsidP="00483C1F">
      <w:pPr>
        <w:pStyle w:val="ListParagraph"/>
        <w:ind w:left="840"/>
      </w:pPr>
      <w:r>
        <w:t xml:space="preserve">      </w:t>
      </w:r>
      <w:r w:rsidR="007302B2">
        <w:t>DECEMBER</w:t>
      </w:r>
      <w:r w:rsidR="002533EA">
        <w:t xml:space="preserve"> 21</w:t>
      </w:r>
      <w:r>
        <w:t xml:space="preserve">, 2022 </w:t>
      </w:r>
      <w:r w:rsidRPr="00E87402">
        <w:t>BOARD OF SELECTMEN’S MEETING</w:t>
      </w:r>
    </w:p>
    <w:p w:rsidR="00483C1F" w:rsidRPr="00B720B6" w:rsidRDefault="00B31089" w:rsidP="00BA2CB3">
      <w:pPr>
        <w:pStyle w:val="ListParagraph"/>
        <w:ind w:left="840"/>
      </w:pPr>
      <w:r>
        <w:t xml:space="preserve"> </w:t>
      </w:r>
      <w:r w:rsidR="005279ED">
        <w:t xml:space="preserve">     </w:t>
      </w:r>
      <w:r w:rsidR="00AD173F">
        <w:t xml:space="preserve">    </w:t>
      </w:r>
    </w:p>
    <w:p w:rsidR="007A6520" w:rsidRDefault="007302B2" w:rsidP="007A6520">
      <w:pPr>
        <w:ind w:left="480"/>
      </w:pPr>
      <w:r>
        <w:t>9</w:t>
      </w:r>
      <w:r w:rsidR="005026D7">
        <w:t xml:space="preserve">.   </w:t>
      </w:r>
      <w:r w:rsidR="007A6520">
        <w:t xml:space="preserve">   </w:t>
      </w:r>
      <w:r>
        <w:t xml:space="preserve">  </w:t>
      </w:r>
      <w:r w:rsidR="007A6520">
        <w:t xml:space="preserve"> REVIEW AND CONSIDER MUNICIPAL WARRANT FOR A SPECIAL TOWN </w:t>
      </w:r>
    </w:p>
    <w:p w:rsidR="00F3227D" w:rsidRPr="007A6520" w:rsidRDefault="007A6520" w:rsidP="007A6520">
      <w:pPr>
        <w:ind w:left="480"/>
      </w:pPr>
      <w:r>
        <w:t xml:space="preserve">            MEETING  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B720B6" w:rsidRDefault="007302B2" w:rsidP="005279ED">
      <w:pPr>
        <w:ind w:left="480"/>
        <w:rPr>
          <w:bCs/>
        </w:rPr>
      </w:pPr>
      <w:r>
        <w:t>10</w:t>
      </w:r>
      <w:r w:rsidR="00532854">
        <w:t xml:space="preserve">.    </w:t>
      </w:r>
      <w:r w:rsidR="00B720B6">
        <w:t xml:space="preserve"> </w:t>
      </w:r>
      <w:r w:rsidR="00B47123">
        <w:t xml:space="preserve">  </w:t>
      </w:r>
      <w:r w:rsidR="007A6520">
        <w:rPr>
          <w:bCs/>
        </w:rPr>
        <w:t>REVIEW AND CONSIDER CRITICAL DATES FOR ANNUAL TOWN MEETING</w:t>
      </w:r>
    </w:p>
    <w:p w:rsidR="00DF6A43" w:rsidRPr="00B67252" w:rsidRDefault="00960250" w:rsidP="00B67252">
      <w:pPr>
        <w:rPr>
          <w:bCs/>
        </w:rPr>
      </w:pPr>
      <w:r>
        <w:rPr>
          <w:bCs/>
        </w:rPr>
        <w:t xml:space="preserve"> </w:t>
      </w:r>
    </w:p>
    <w:p w:rsidR="007302B2" w:rsidRDefault="007302B2" w:rsidP="007302B2">
      <w:pPr>
        <w:contextualSpacing/>
      </w:pPr>
      <w:r>
        <w:t xml:space="preserve">        11</w:t>
      </w:r>
      <w:r w:rsidR="005026D7">
        <w:t xml:space="preserve">.    </w:t>
      </w:r>
      <w:r w:rsidR="00131AE9">
        <w:t xml:space="preserve"> </w:t>
      </w:r>
      <w:r w:rsidR="00BA2CB3">
        <w:t xml:space="preserve"> </w:t>
      </w:r>
      <w:r w:rsidR="00131AE9">
        <w:t xml:space="preserve"> </w:t>
      </w:r>
      <w:r>
        <w:t>REVIEW AND DISCUSS TOWER UPDATE</w:t>
      </w:r>
    </w:p>
    <w:p w:rsidR="00483C1F" w:rsidRPr="00325E00" w:rsidRDefault="00483C1F" w:rsidP="00960250">
      <w:pPr>
        <w:rPr>
          <w:b/>
          <w:bCs/>
        </w:rPr>
      </w:pPr>
    </w:p>
    <w:p w:rsidR="005026D7" w:rsidRPr="00483C1F" w:rsidRDefault="007302B2" w:rsidP="00327D62">
      <w:pPr>
        <w:ind w:left="480"/>
        <w:rPr>
          <w:b/>
          <w:bCs/>
        </w:rPr>
      </w:pPr>
      <w:r>
        <w:t xml:space="preserve"> 12</w:t>
      </w:r>
      <w:r w:rsidR="005026D7">
        <w:t xml:space="preserve">   </w:t>
      </w:r>
      <w:r w:rsidR="002533EA">
        <w:t xml:space="preserve"> </w:t>
      </w:r>
      <w:r w:rsidR="00BA2CB3">
        <w:t xml:space="preserve">  </w:t>
      </w:r>
      <w:r w:rsidR="002533EA">
        <w:t xml:space="preserve"> </w:t>
      </w:r>
      <w:r>
        <w:t xml:space="preserve"> </w:t>
      </w:r>
      <w:r>
        <w:rPr>
          <w:bCs/>
        </w:rPr>
        <w:t>REVIEW AND DISCUSS SLY BROOK ROAD FIRE SUBSTATION</w:t>
      </w:r>
    </w:p>
    <w:p w:rsidR="00483C1F" w:rsidRPr="00325E00" w:rsidRDefault="00B02208" w:rsidP="00483C1F">
      <w:pPr>
        <w:ind w:left="1170"/>
        <w:rPr>
          <w:b/>
          <w:bCs/>
        </w:rPr>
      </w:pPr>
      <w:r>
        <w:rPr>
          <w:b/>
          <w:bCs/>
        </w:rPr>
        <w:t xml:space="preserve"> </w:t>
      </w:r>
    </w:p>
    <w:p w:rsidR="007302B2" w:rsidRDefault="007302B2" w:rsidP="005026D7">
      <w:pPr>
        <w:ind w:left="480"/>
      </w:pPr>
      <w:r>
        <w:t xml:space="preserve"> 13</w:t>
      </w:r>
      <w:r w:rsidR="005026D7">
        <w:t xml:space="preserve">.   </w:t>
      </w:r>
      <w:r w:rsidR="00960250">
        <w:t xml:space="preserve">  </w:t>
      </w:r>
      <w:r w:rsidR="00212C91">
        <w:t xml:space="preserve"> </w:t>
      </w:r>
      <w:r w:rsidR="00F3227D">
        <w:t xml:space="preserve"> </w:t>
      </w:r>
      <w:r>
        <w:t xml:space="preserve">REVIEW </w:t>
      </w:r>
      <w:r w:rsidR="002808FC">
        <w:t>AND CONSIDER NEW PROPOSED LEASE</w:t>
      </w:r>
      <w:r>
        <w:t xml:space="preserve"> FOR POND BROOK </w:t>
      </w:r>
    </w:p>
    <w:p w:rsidR="005026D7" w:rsidRDefault="007302B2" w:rsidP="005026D7">
      <w:pPr>
        <w:ind w:left="480"/>
      </w:pPr>
      <w:r>
        <w:t xml:space="preserve">             ESTATES</w:t>
      </w:r>
    </w:p>
    <w:p w:rsidR="005026D7" w:rsidRPr="00483C1F" w:rsidRDefault="009F006A" w:rsidP="007302B2">
      <w:pPr>
        <w:rPr>
          <w:b/>
          <w:bCs/>
        </w:rPr>
      </w:pPr>
      <w:r>
        <w:t xml:space="preserve"> </w:t>
      </w:r>
      <w:r w:rsidR="005279ED">
        <w:t xml:space="preserve">  </w:t>
      </w:r>
      <w:bookmarkStart w:id="0" w:name="_GoBack"/>
      <w:bookmarkEnd w:id="0"/>
    </w:p>
    <w:p w:rsidR="00897908" w:rsidRDefault="00F00885" w:rsidP="007302B2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7302B2">
        <w:rPr>
          <w:bCs/>
        </w:rPr>
        <w:t xml:space="preserve">  14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</w:p>
    <w:p w:rsidR="00897908" w:rsidRDefault="00897908" w:rsidP="007302B2">
      <w:pPr>
        <w:rPr>
          <w:bCs/>
        </w:rPr>
      </w:pPr>
    </w:p>
    <w:p w:rsidR="00897908" w:rsidRDefault="00897908" w:rsidP="00897908">
      <w:pPr>
        <w:rPr>
          <w:bCs/>
        </w:rPr>
      </w:pPr>
      <w:r>
        <w:rPr>
          <w:bCs/>
        </w:rPr>
        <w:t xml:space="preserve">         15.      </w:t>
      </w:r>
      <w:r w:rsidR="007302B2">
        <w:rPr>
          <w:bCs/>
        </w:rPr>
        <w:t xml:space="preserve"> </w:t>
      </w:r>
      <w:r w:rsidRPr="00BE1457">
        <w:rPr>
          <w:bCs/>
        </w:rPr>
        <w:t>EXECUTIVE SESSION 1 M.R.S.A. 405 § (6) (A)</w:t>
      </w:r>
      <w:r>
        <w:rPr>
          <w:bCs/>
        </w:rPr>
        <w:t xml:space="preserve"> PERSONNEL</w:t>
      </w:r>
      <w:r w:rsidRPr="00BE1457">
        <w:rPr>
          <w:bCs/>
        </w:rPr>
        <w:t xml:space="preserve"> MATTERS</w:t>
      </w:r>
    </w:p>
    <w:p w:rsidR="00897908" w:rsidRPr="00BE1457" w:rsidRDefault="00897908" w:rsidP="00897908">
      <w:pPr>
        <w:rPr>
          <w:bCs/>
        </w:rPr>
      </w:pPr>
      <w:r>
        <w:rPr>
          <w:bCs/>
        </w:rPr>
        <w:t xml:space="preserve">                     REVIEW TOWN MANAGER”S EVALUATION WITH TOWN MANAGER</w:t>
      </w:r>
    </w:p>
    <w:p w:rsidR="00A04317" w:rsidRPr="00E87402" w:rsidRDefault="00897908" w:rsidP="006578D3">
      <w:pPr>
        <w:rPr>
          <w:bCs/>
        </w:rPr>
      </w:pPr>
      <w:r>
        <w:rPr>
          <w:bCs/>
        </w:rPr>
        <w:t xml:space="preserve"> </w:t>
      </w:r>
      <w:r w:rsidR="00E87402" w:rsidRPr="00E87402">
        <w:rPr>
          <w:bCs/>
        </w:rPr>
        <w:t xml:space="preserve">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7302B2">
        <w:rPr>
          <w:b/>
          <w:bCs/>
        </w:rPr>
        <w:t xml:space="preserve">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897908">
        <w:rPr>
          <w:bCs/>
        </w:rPr>
        <w:t>16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sectPr w:rsidR="0019611D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80A00B82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6562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1AE9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7761"/>
    <w:rsid w:val="00206889"/>
    <w:rsid w:val="00212C91"/>
    <w:rsid w:val="0022365F"/>
    <w:rsid w:val="0022372C"/>
    <w:rsid w:val="00233FE4"/>
    <w:rsid w:val="002533EA"/>
    <w:rsid w:val="00271E05"/>
    <w:rsid w:val="00275656"/>
    <w:rsid w:val="002808FC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05D7A"/>
    <w:rsid w:val="00310BE4"/>
    <w:rsid w:val="003162FB"/>
    <w:rsid w:val="00325E00"/>
    <w:rsid w:val="0032744B"/>
    <w:rsid w:val="00327D62"/>
    <w:rsid w:val="00340F43"/>
    <w:rsid w:val="00352E09"/>
    <w:rsid w:val="00354A9F"/>
    <w:rsid w:val="003577EC"/>
    <w:rsid w:val="003578BE"/>
    <w:rsid w:val="00365AB6"/>
    <w:rsid w:val="00395CB4"/>
    <w:rsid w:val="003A11C4"/>
    <w:rsid w:val="003A1761"/>
    <w:rsid w:val="003B657E"/>
    <w:rsid w:val="003C0BBE"/>
    <w:rsid w:val="003D3AD4"/>
    <w:rsid w:val="003D4270"/>
    <w:rsid w:val="003E1D38"/>
    <w:rsid w:val="003F35E3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D0AC2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D0D80"/>
    <w:rsid w:val="005D202F"/>
    <w:rsid w:val="005E7970"/>
    <w:rsid w:val="005F2F9A"/>
    <w:rsid w:val="00600180"/>
    <w:rsid w:val="00601254"/>
    <w:rsid w:val="00604C24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2574B"/>
    <w:rsid w:val="007302B2"/>
    <w:rsid w:val="00765564"/>
    <w:rsid w:val="007725CB"/>
    <w:rsid w:val="00776BC8"/>
    <w:rsid w:val="00783435"/>
    <w:rsid w:val="00790266"/>
    <w:rsid w:val="007A6520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97908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7B5F"/>
    <w:rsid w:val="00A04317"/>
    <w:rsid w:val="00A07D9F"/>
    <w:rsid w:val="00A257CD"/>
    <w:rsid w:val="00A401A4"/>
    <w:rsid w:val="00A41842"/>
    <w:rsid w:val="00A41D6B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94FB6"/>
    <w:rsid w:val="00B96998"/>
    <w:rsid w:val="00BA2CB3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03A60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E5984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70005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FC59-9547-4E7C-BE67-51FA4AF3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23</cp:revision>
  <cp:lastPrinted>2023-01-12T20:31:00Z</cp:lastPrinted>
  <dcterms:created xsi:type="dcterms:W3CDTF">2022-09-14T15:18:00Z</dcterms:created>
  <dcterms:modified xsi:type="dcterms:W3CDTF">2023-01-20T20:10:00Z</dcterms:modified>
</cp:coreProperties>
</file>